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CCDC3" w14:textId="77777777" w:rsidR="00B711A4" w:rsidRPr="00B711A4" w:rsidRDefault="00FC0523" w:rsidP="00B711A4">
      <w:pPr>
        <w:spacing w:line="400" w:lineRule="exact"/>
        <w:jc w:val="center"/>
        <w:rPr>
          <w:rFonts w:ascii="UD デジタル 教科書体 NK-R" w:eastAsia="UD デジタル 教科書体 NK-R"/>
          <w:sz w:val="36"/>
        </w:rPr>
      </w:pPr>
      <w:r w:rsidRPr="00B711A4">
        <w:rPr>
          <w:rFonts w:ascii="UD デジタル 教科書体 NK-R" w:eastAsia="UD デジタル 教科書体 NK-R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1156C4" wp14:editId="783A5698">
                <wp:simplePos x="0" y="0"/>
                <wp:positionH relativeFrom="column">
                  <wp:posOffset>5976620</wp:posOffset>
                </wp:positionH>
                <wp:positionV relativeFrom="paragraph">
                  <wp:posOffset>-227965</wp:posOffset>
                </wp:positionV>
                <wp:extent cx="787400" cy="1404620"/>
                <wp:effectExtent l="0" t="0" r="12700" b="1968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96DC7" w14:textId="77777777" w:rsidR="00FC0523" w:rsidRDefault="00FC0523" w:rsidP="00FC0523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1156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70.6pt;margin-top:-17.95pt;width:6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">
                <v:textbox style="mso-fit-shape-to-text:t">
                  <w:txbxContent>
                    <w:p w14:paraId="53596DC7" w14:textId="77777777" w:rsidR="00FC0523" w:rsidRDefault="00FC0523" w:rsidP="00FC0523">
                      <w:pPr>
                        <w:pStyle w:val="a3"/>
                        <w:jc w:val="center"/>
                      </w:pPr>
                      <w:r>
                        <w:rPr>
                          <w:rFonts w:hint="eastAsia"/>
                        </w:rPr>
                        <w:t>別紙様式</w:t>
                      </w:r>
                    </w:p>
                  </w:txbxContent>
                </v:textbox>
              </v:shape>
            </w:pict>
          </mc:Fallback>
        </mc:AlternateContent>
      </w:r>
      <w:r w:rsidRPr="00B711A4">
        <w:rPr>
          <w:rFonts w:ascii="UD デジタル 教科書体 NK-R" w:eastAsia="UD デジタル 教科書体 NK-R" w:hint="eastAsia"/>
          <w:sz w:val="36"/>
        </w:rPr>
        <w:t>令和</w:t>
      </w:r>
      <w:r w:rsidR="00DE690F" w:rsidRPr="00B711A4">
        <w:rPr>
          <w:rFonts w:ascii="UD デジタル 教科書体 NK-R" w:eastAsia="UD デジタル 教科書体 NK-R" w:hint="eastAsia"/>
          <w:sz w:val="36"/>
        </w:rPr>
        <w:t>５</w:t>
      </w:r>
      <w:r w:rsidRPr="00B711A4">
        <w:rPr>
          <w:rFonts w:ascii="UD デジタル 教科書体 NK-R" w:eastAsia="UD デジタル 教科書体 NK-R" w:hint="eastAsia"/>
          <w:sz w:val="36"/>
        </w:rPr>
        <w:t xml:space="preserve">年度　</w:t>
      </w:r>
      <w:r w:rsidR="00B711A4" w:rsidRPr="00B711A4">
        <w:rPr>
          <w:rFonts w:ascii="UD デジタル 教科書体 NK-R" w:eastAsia="UD デジタル 教科書体 NK-R" w:hint="eastAsia"/>
          <w:sz w:val="36"/>
        </w:rPr>
        <w:t>幼児教育アドバイザーがつながる会議</w:t>
      </w:r>
    </w:p>
    <w:p w14:paraId="7CE6BB31" w14:textId="6B7A1D24" w:rsidR="007363BF" w:rsidRPr="00B711A4" w:rsidRDefault="00873C22" w:rsidP="00B711A4">
      <w:pPr>
        <w:spacing w:line="400" w:lineRule="exact"/>
        <w:jc w:val="center"/>
        <w:rPr>
          <w:rFonts w:ascii="UD デジタル 教科書体 NK-R" w:eastAsia="UD デジタル 教科書体 NK-R"/>
          <w:sz w:val="22"/>
        </w:rPr>
      </w:pPr>
      <w:r w:rsidRPr="00B711A4">
        <w:rPr>
          <w:rFonts w:ascii="UD デジタル 教科書体 NK-R" w:eastAsia="UD デジタル 教科書体 NK-R" w:hint="eastAsia"/>
          <w:sz w:val="36"/>
        </w:rPr>
        <w:t>つながりの記録</w:t>
      </w:r>
      <w:r w:rsidR="002A6295" w:rsidRPr="00B711A4">
        <w:rPr>
          <w:rFonts w:ascii="UD デジタル 教科書体 NK-R" w:eastAsia="UD デジタル 教科書体 NK-R" w:hint="eastAsia"/>
          <w:sz w:val="36"/>
        </w:rPr>
        <w:t>１</w:t>
      </w:r>
    </w:p>
    <w:p w14:paraId="7463B923" w14:textId="4DE1B25F" w:rsidR="00B711A4" w:rsidRPr="00B711A4" w:rsidRDefault="007363BF" w:rsidP="00B711A4">
      <w:pPr>
        <w:pStyle w:val="aa"/>
        <w:numPr>
          <w:ilvl w:val="0"/>
          <w:numId w:val="2"/>
        </w:numPr>
        <w:ind w:leftChars="0"/>
        <w:rPr>
          <w:rFonts w:ascii="UD デジタル 教科書体 NK-R" w:eastAsia="UD デジタル 教科書体 NK-R"/>
          <w:sz w:val="28"/>
        </w:rPr>
      </w:pPr>
      <w:r w:rsidRPr="00B711A4">
        <w:rPr>
          <w:rFonts w:ascii="UD デジタル 教科書体 NK-R" w:eastAsia="UD デジタル 教科書体 NK-R" w:hint="eastAsia"/>
          <w:sz w:val="28"/>
        </w:rPr>
        <w:t>（</w:t>
      </w:r>
      <w:r w:rsidR="00AC5D2A" w:rsidRPr="00B711A4">
        <w:rPr>
          <w:rFonts w:ascii="UD デジタル 教科書体 NK-R" w:eastAsia="UD デジタル 教科書体 NK-R" w:hint="eastAsia"/>
          <w:sz w:val="28"/>
        </w:rPr>
        <w:t xml:space="preserve">　　</w:t>
      </w:r>
      <w:r w:rsidR="00B711A4">
        <w:rPr>
          <w:rFonts w:ascii="UD デジタル 教科書体 NK-R" w:eastAsia="UD デジタル 教科書体 NK-R" w:hint="eastAsia"/>
          <w:sz w:val="28"/>
        </w:rPr>
        <w:t xml:space="preserve">　</w:t>
      </w:r>
      <w:r w:rsidRPr="00B711A4">
        <w:rPr>
          <w:rFonts w:ascii="UD デジタル 教科書体 NK-R" w:eastAsia="UD デジタル 教科書体 NK-R" w:hint="eastAsia"/>
          <w:sz w:val="28"/>
        </w:rPr>
        <w:t xml:space="preserve">　　）</w:t>
      </w:r>
      <w:r w:rsidR="00AC5D2A" w:rsidRPr="00B711A4">
        <w:rPr>
          <w:rFonts w:ascii="UD デジタル 教科書体 NK-R" w:eastAsia="UD デジタル 教科書体 NK-R" w:hint="eastAsia"/>
          <w:sz w:val="28"/>
        </w:rPr>
        <w:t xml:space="preserve">班　</w:t>
      </w:r>
      <w:r w:rsidR="00FC0523" w:rsidRPr="00B711A4">
        <w:rPr>
          <w:rFonts w:ascii="UD デジタル 教科書体 NK-R" w:eastAsia="UD デジタル 教科書体 NK-R" w:hint="eastAsia"/>
          <w:sz w:val="28"/>
        </w:rPr>
        <w:t>②</w:t>
      </w:r>
      <w:r w:rsidR="00D87CAB" w:rsidRPr="00B711A4">
        <w:rPr>
          <w:rFonts w:ascii="UD デジタル 教科書体 NK-R" w:eastAsia="UD デジタル 教科書体 NK-R" w:hint="eastAsia"/>
          <w:sz w:val="28"/>
        </w:rPr>
        <w:t>所属・名前（</w:t>
      </w:r>
      <w:r w:rsidR="00B711A4">
        <w:rPr>
          <w:rFonts w:ascii="UD デジタル 教科書体 NK-R" w:eastAsia="UD デジタル 教科書体 NK-R" w:hint="eastAsia"/>
          <w:sz w:val="28"/>
        </w:rPr>
        <w:t xml:space="preserve">　　</w:t>
      </w:r>
      <w:r w:rsidR="00D87CAB" w:rsidRPr="00B711A4">
        <w:rPr>
          <w:rFonts w:ascii="UD デジタル 教科書体 NK-R" w:eastAsia="UD デジタル 教科書体 NK-R" w:hint="eastAsia"/>
          <w:sz w:val="28"/>
        </w:rPr>
        <w:t xml:space="preserve">　　　　　　　　　　　　　　　　　　　　　　　　　　　　　　　　　　　　　　　　　）</w:t>
      </w:r>
    </w:p>
    <w:p w14:paraId="0DE82D77" w14:textId="77777777" w:rsidR="00B711A4" w:rsidRDefault="00B711A4" w:rsidP="00B711A4">
      <w:pPr>
        <w:spacing w:line="320" w:lineRule="exact"/>
        <w:rPr>
          <w:rFonts w:ascii="UD デジタル 教科書体 NK-R" w:eastAsia="UD デジタル 教科書体 NK-R"/>
          <w:sz w:val="28"/>
        </w:rPr>
      </w:pPr>
    </w:p>
    <w:p w14:paraId="66B2AC59" w14:textId="6684C0E0" w:rsidR="00AC5D2A" w:rsidRPr="002C5B03" w:rsidRDefault="00AC5D2A" w:rsidP="00DD0960">
      <w:pPr>
        <w:spacing w:line="340" w:lineRule="exact"/>
        <w:ind w:left="240" w:hangingChars="100" w:hanging="240"/>
        <w:rPr>
          <w:rFonts w:ascii="UD デジタル 教科書体 NK-R" w:eastAsia="UD デジタル 教科書体 NK-R"/>
          <w:sz w:val="24"/>
        </w:rPr>
      </w:pPr>
      <w:r w:rsidRPr="002C5B03">
        <w:rPr>
          <w:rFonts w:ascii="UD デジタル 教科書体 NK-R" w:eastAsia="UD デジタル 教科書体 NK-R" w:hint="eastAsia"/>
          <w:sz w:val="24"/>
        </w:rPr>
        <w:t>１，第１回</w:t>
      </w:r>
      <w:r w:rsidR="00B711A4" w:rsidRPr="002C5B03">
        <w:rPr>
          <w:rFonts w:ascii="UD デジタル 教科書体 NK-R" w:eastAsia="UD デジタル 教科書体 NK-R" w:hint="eastAsia"/>
          <w:sz w:val="24"/>
        </w:rPr>
        <w:t>における</w:t>
      </w:r>
      <w:r w:rsidRPr="002C5B03">
        <w:rPr>
          <w:rFonts w:ascii="UD デジタル 教科書体 NK-R" w:eastAsia="UD デジタル 教科書体 NK-R" w:hint="eastAsia"/>
          <w:sz w:val="24"/>
        </w:rPr>
        <w:t>他市町村のアドバイザー</w:t>
      </w:r>
      <w:r w:rsidR="00663A01" w:rsidRPr="002C5B03">
        <w:rPr>
          <w:rFonts w:ascii="UD デジタル 教科書体 NK-R" w:eastAsia="UD デジタル 教科書体 NK-R" w:hint="eastAsia"/>
          <w:sz w:val="24"/>
        </w:rPr>
        <w:t>と</w:t>
      </w:r>
      <w:r w:rsidRPr="002C5B03">
        <w:rPr>
          <w:rFonts w:ascii="UD デジタル 教科書体 NK-R" w:eastAsia="UD デジタル 教科書体 NK-R" w:hint="eastAsia"/>
          <w:sz w:val="24"/>
        </w:rPr>
        <w:t>の交流で気付いたこと、新たな発見、自分でも取り入れたいと思うことなどを書いてください。</w:t>
      </w:r>
    </w:p>
    <w:tbl>
      <w:tblPr>
        <w:tblStyle w:val="a9"/>
        <w:tblW w:w="10501" w:type="dxa"/>
        <w:tblLook w:val="04A0" w:firstRow="1" w:lastRow="0" w:firstColumn="1" w:lastColumn="0" w:noHBand="0" w:noVBand="1"/>
      </w:tblPr>
      <w:tblGrid>
        <w:gridCol w:w="10501"/>
      </w:tblGrid>
      <w:tr w:rsidR="00AC5D2A" w14:paraId="377FF433" w14:textId="77777777" w:rsidTr="002C5B03">
        <w:trPr>
          <w:trHeight w:val="3988"/>
        </w:trPr>
        <w:tc>
          <w:tcPr>
            <w:tcW w:w="10501" w:type="dxa"/>
          </w:tcPr>
          <w:p w14:paraId="6F8AB649" w14:textId="77777777" w:rsidR="00AC5D2A" w:rsidRDefault="00AC5D2A">
            <w:pPr>
              <w:rPr>
                <w:rFonts w:ascii="UD デジタル 教科書体 NK-R" w:eastAsia="UD デジタル 教科書体 NK-R"/>
              </w:rPr>
            </w:pPr>
          </w:p>
        </w:tc>
      </w:tr>
    </w:tbl>
    <w:p w14:paraId="1C66F140" w14:textId="77777777" w:rsidR="00D33CF1" w:rsidRDefault="00D33CF1" w:rsidP="00D33CF1">
      <w:pPr>
        <w:spacing w:line="280" w:lineRule="exact"/>
        <w:rPr>
          <w:rFonts w:ascii="UD デジタル 教科書体 NK-R" w:eastAsia="UD デジタル 教科書体 NK-R"/>
          <w:sz w:val="28"/>
        </w:rPr>
      </w:pPr>
    </w:p>
    <w:p w14:paraId="42C80EBC" w14:textId="12E2939E" w:rsidR="00AC5D2A" w:rsidRPr="002C5B03" w:rsidRDefault="00AC5D2A" w:rsidP="00DD0960">
      <w:pPr>
        <w:spacing w:line="340" w:lineRule="exact"/>
        <w:rPr>
          <w:rFonts w:ascii="UD デジタル 教科書体 NK-R" w:eastAsia="UD デジタル 教科書体 NK-R"/>
          <w:sz w:val="24"/>
        </w:rPr>
      </w:pPr>
      <w:r w:rsidRPr="002C5B03">
        <w:rPr>
          <w:rFonts w:ascii="UD デジタル 教科書体 NK-R" w:eastAsia="UD デジタル 教科書体 NK-R" w:hint="eastAsia"/>
          <w:sz w:val="24"/>
        </w:rPr>
        <w:t>２，第１回で考えた6つの切り口候補を書いてください。また、その切り口候補にした理由を書いてください。</w:t>
      </w:r>
    </w:p>
    <w:p w14:paraId="0FEA23B5" w14:textId="77777777" w:rsidR="00AC5D2A" w:rsidRPr="002C5B03" w:rsidRDefault="00AC5D2A" w:rsidP="000E4BB8">
      <w:pPr>
        <w:ind w:firstLineChars="100" w:firstLine="240"/>
        <w:rPr>
          <w:rFonts w:ascii="UD デジタル 教科書体 NK-R" w:eastAsia="UD デジタル 教科書体 NK-R"/>
          <w:sz w:val="20"/>
        </w:rPr>
      </w:pPr>
      <w:r w:rsidRPr="002C5B03">
        <w:rPr>
          <w:rFonts w:ascii="UD デジタル 教科書体 NK-R" w:eastAsia="UD デジタル 教科書体 NK-R" w:hint="eastAsia"/>
          <w:sz w:val="24"/>
        </w:rPr>
        <w:t>①6つの切り口候補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AC5D2A" w14:paraId="4B1C548A" w14:textId="77777777" w:rsidTr="00B711A4">
        <w:trPr>
          <w:trHeight w:val="1243"/>
        </w:trPr>
        <w:tc>
          <w:tcPr>
            <w:tcW w:w="3485" w:type="dxa"/>
          </w:tcPr>
          <w:p w14:paraId="24688F54" w14:textId="77777777" w:rsidR="00AC5D2A" w:rsidRDefault="00AC5D2A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3485" w:type="dxa"/>
          </w:tcPr>
          <w:p w14:paraId="5A4F424F" w14:textId="77777777" w:rsidR="00AC5D2A" w:rsidRDefault="00AC5D2A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3486" w:type="dxa"/>
          </w:tcPr>
          <w:p w14:paraId="2DAFC4C4" w14:textId="77777777" w:rsidR="00AC5D2A" w:rsidRDefault="00AC5D2A">
            <w:pPr>
              <w:rPr>
                <w:rFonts w:ascii="UD デジタル 教科書体 NK-R" w:eastAsia="UD デジタル 教科書体 NK-R"/>
              </w:rPr>
            </w:pPr>
          </w:p>
        </w:tc>
      </w:tr>
      <w:tr w:rsidR="00AC5D2A" w14:paraId="19D5A806" w14:textId="77777777" w:rsidTr="00B711A4">
        <w:trPr>
          <w:trHeight w:val="1260"/>
        </w:trPr>
        <w:tc>
          <w:tcPr>
            <w:tcW w:w="3485" w:type="dxa"/>
          </w:tcPr>
          <w:p w14:paraId="18E41AF6" w14:textId="77777777" w:rsidR="00AC5D2A" w:rsidRDefault="00AC5D2A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3485" w:type="dxa"/>
          </w:tcPr>
          <w:p w14:paraId="01EB0745" w14:textId="77777777" w:rsidR="00AC5D2A" w:rsidRDefault="00AC5D2A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3486" w:type="dxa"/>
          </w:tcPr>
          <w:p w14:paraId="30828283" w14:textId="77777777" w:rsidR="00AC5D2A" w:rsidRDefault="00AC5D2A">
            <w:pPr>
              <w:rPr>
                <w:rFonts w:ascii="UD デジタル 教科書体 NK-R" w:eastAsia="UD デジタル 教科書体 NK-R"/>
              </w:rPr>
            </w:pPr>
          </w:p>
        </w:tc>
      </w:tr>
    </w:tbl>
    <w:p w14:paraId="349B9CC9" w14:textId="0FA3C2F8" w:rsidR="00AC5D2A" w:rsidRPr="002C5B03" w:rsidRDefault="00B711A4" w:rsidP="00B711A4">
      <w:pPr>
        <w:ind w:firstLineChars="100" w:firstLine="240"/>
        <w:rPr>
          <w:rFonts w:ascii="UD デジタル 教科書体 NK-R" w:eastAsia="UD デジタル 教科書体 NK-R"/>
          <w:sz w:val="24"/>
        </w:rPr>
      </w:pPr>
      <w:r w:rsidRPr="002C5B03">
        <w:rPr>
          <w:rFonts w:ascii="UD デジタル 教科書体 NK-R" w:eastAsia="UD デジタル 教科書体 NK-R" w:hint="eastAsia"/>
          <w:sz w:val="24"/>
        </w:rPr>
        <w:t>②</w:t>
      </w:r>
      <w:r w:rsidR="00AC5D2A" w:rsidRPr="002C5B03">
        <w:rPr>
          <w:rFonts w:ascii="UD デジタル 教科書体 NK-R" w:eastAsia="UD デジタル 教科書体 NK-R" w:hint="eastAsia"/>
          <w:sz w:val="24"/>
        </w:rPr>
        <w:t>上記の切り口候補にした理由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C5D2A" w14:paraId="6ED69EE2" w14:textId="77777777" w:rsidTr="002C5B03">
        <w:trPr>
          <w:trHeight w:val="4026"/>
        </w:trPr>
        <w:tc>
          <w:tcPr>
            <w:tcW w:w="10456" w:type="dxa"/>
          </w:tcPr>
          <w:p w14:paraId="50DAA41C" w14:textId="77777777" w:rsidR="00AC5D2A" w:rsidRDefault="00AC5D2A">
            <w:pPr>
              <w:rPr>
                <w:rFonts w:ascii="UD デジタル 教科書体 NK-R" w:eastAsia="UD デジタル 教科書体 NK-R"/>
              </w:rPr>
            </w:pPr>
          </w:p>
        </w:tc>
      </w:tr>
    </w:tbl>
    <w:p w14:paraId="3A9A46B4" w14:textId="5243AA82" w:rsidR="00AC5D2A" w:rsidRPr="002C5B03" w:rsidRDefault="00AC5D2A">
      <w:pPr>
        <w:rPr>
          <w:rFonts w:ascii="UD デジタル 教科書体 NK-R" w:eastAsia="UD デジタル 教科書体 NK-R"/>
          <w:sz w:val="20"/>
        </w:rPr>
      </w:pPr>
      <w:r w:rsidRPr="002C5B03">
        <w:rPr>
          <w:rFonts w:ascii="UD デジタル 教科書体 NK-R" w:eastAsia="UD デジタル 教科書体 NK-R" w:hint="eastAsia"/>
          <w:sz w:val="24"/>
        </w:rPr>
        <w:lastRenderedPageBreak/>
        <w:t>３，第２回で園内研修の見学から得た学びや気付き</w:t>
      </w:r>
      <w:r w:rsidR="00B711A4" w:rsidRPr="002C5B03">
        <w:rPr>
          <w:rFonts w:ascii="UD デジタル 教科書体 NK-R" w:eastAsia="UD デジタル 教科書体 NK-R" w:hint="eastAsia"/>
          <w:sz w:val="24"/>
        </w:rPr>
        <w:t>など</w:t>
      </w:r>
      <w:r w:rsidRPr="002C5B03">
        <w:rPr>
          <w:rFonts w:ascii="UD デジタル 教科書体 NK-R" w:eastAsia="UD デジタル 教科書体 NK-R" w:hint="eastAsia"/>
          <w:sz w:val="24"/>
        </w:rPr>
        <w:t>を書いてください。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1"/>
        <w:gridCol w:w="9185"/>
      </w:tblGrid>
      <w:tr w:rsidR="00AC5D2A" w14:paraId="4CA7F181" w14:textId="77777777" w:rsidTr="00D87CAB">
        <w:trPr>
          <w:trHeight w:val="563"/>
        </w:trPr>
        <w:tc>
          <w:tcPr>
            <w:tcW w:w="1271" w:type="dxa"/>
            <w:vAlign w:val="center"/>
          </w:tcPr>
          <w:p w14:paraId="4B9731F2" w14:textId="77777777" w:rsidR="00AC5D2A" w:rsidRPr="004300BA" w:rsidRDefault="00AC5D2A" w:rsidP="00AC5D2A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4300BA">
              <w:rPr>
                <w:rFonts w:ascii="UD デジタル 教科書体 NK-R" w:eastAsia="UD デジタル 教科書体 NK-R" w:hint="eastAsia"/>
                <w:sz w:val="22"/>
              </w:rPr>
              <w:t>園所名</w:t>
            </w:r>
          </w:p>
        </w:tc>
        <w:tc>
          <w:tcPr>
            <w:tcW w:w="9185" w:type="dxa"/>
          </w:tcPr>
          <w:p w14:paraId="0263E07E" w14:textId="77777777" w:rsidR="00AC5D2A" w:rsidRPr="004300BA" w:rsidRDefault="00AC5D2A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AC5D2A" w14:paraId="36C3C498" w14:textId="77777777" w:rsidTr="002C5B03">
        <w:trPr>
          <w:trHeight w:val="3375"/>
        </w:trPr>
        <w:tc>
          <w:tcPr>
            <w:tcW w:w="10456" w:type="dxa"/>
            <w:gridSpan w:val="2"/>
          </w:tcPr>
          <w:p w14:paraId="61E8B064" w14:textId="77777777" w:rsidR="00AC5D2A" w:rsidRPr="004300BA" w:rsidRDefault="00AC5D2A">
            <w:pPr>
              <w:rPr>
                <w:rFonts w:ascii="UD デジタル 教科書体 NK-R" w:eastAsia="UD デジタル 教科書体 NK-R"/>
                <w:sz w:val="22"/>
              </w:rPr>
            </w:pPr>
            <w:r w:rsidRPr="004300BA">
              <w:rPr>
                <w:rFonts w:ascii="UD デジタル 教科書体 NK-R" w:eastAsia="UD デジタル 教科書体 NK-R" w:hint="eastAsia"/>
                <w:sz w:val="22"/>
              </w:rPr>
              <w:t>学びや気付き等</w:t>
            </w:r>
          </w:p>
        </w:tc>
      </w:tr>
    </w:tbl>
    <w:p w14:paraId="44A9FF38" w14:textId="77777777" w:rsidR="00DD0960" w:rsidRDefault="00DD0960" w:rsidP="00DD0960">
      <w:pPr>
        <w:spacing w:line="340" w:lineRule="exact"/>
        <w:ind w:left="378" w:hangingChars="135" w:hanging="378"/>
        <w:rPr>
          <w:rFonts w:ascii="UD デジタル 教科書体 NK-R" w:eastAsia="UD デジタル 教科書体 NK-R"/>
          <w:sz w:val="28"/>
        </w:rPr>
      </w:pPr>
    </w:p>
    <w:p w14:paraId="0F59D403" w14:textId="3ECC74CF" w:rsidR="00AC5D2A" w:rsidRPr="002C5B03" w:rsidRDefault="00AC5D2A" w:rsidP="00DD0960">
      <w:pPr>
        <w:spacing w:line="340" w:lineRule="exact"/>
        <w:ind w:left="324" w:hangingChars="135" w:hanging="324"/>
        <w:rPr>
          <w:rFonts w:ascii="UD デジタル 教科書体 NK-R" w:eastAsia="UD デジタル 教科書体 NK-R"/>
          <w:sz w:val="24"/>
        </w:rPr>
      </w:pPr>
      <w:r w:rsidRPr="002C5B03">
        <w:rPr>
          <w:rFonts w:ascii="UD デジタル 教科書体 NK-R" w:eastAsia="UD デジタル 教科書体 NK-R" w:hint="eastAsia"/>
          <w:sz w:val="24"/>
        </w:rPr>
        <w:t>４，第２</w:t>
      </w:r>
      <w:r w:rsidR="00663A01" w:rsidRPr="002C5B03">
        <w:rPr>
          <w:rFonts w:ascii="UD デジタル 教科書体 NK-R" w:eastAsia="UD デジタル 教科書体 NK-R" w:hint="eastAsia"/>
          <w:sz w:val="24"/>
        </w:rPr>
        <w:t>回</w:t>
      </w:r>
      <w:r w:rsidRPr="002C5B03">
        <w:rPr>
          <w:rFonts w:ascii="UD デジタル 教科書体 NK-R" w:eastAsia="UD デジタル 教科書体 NK-R" w:hint="eastAsia"/>
          <w:sz w:val="24"/>
        </w:rPr>
        <w:t>で６つの候補から１つの候補にした際にどの切り口にしましたか。また、その切り口にした理由を</w:t>
      </w:r>
      <w:r w:rsidR="00B711A4" w:rsidRPr="002C5B03">
        <w:rPr>
          <w:rFonts w:ascii="UD デジタル 教科書体 NK-R" w:eastAsia="UD デジタル 教科書体 NK-R" w:hint="eastAsia"/>
          <w:sz w:val="24"/>
        </w:rPr>
        <w:t>、</w:t>
      </w:r>
      <w:r w:rsidR="00D87CAB" w:rsidRPr="002C5B03">
        <w:rPr>
          <w:rFonts w:ascii="UD デジタル 教科書体 NK-R" w:eastAsia="UD デジタル 教科書体 NK-R" w:hint="eastAsia"/>
          <w:sz w:val="24"/>
        </w:rPr>
        <w:t>考え</w:t>
      </w:r>
      <w:r w:rsidR="00B711A4" w:rsidRPr="002C5B03">
        <w:rPr>
          <w:rFonts w:ascii="UD デジタル 教科書体 NK-R" w:eastAsia="UD デジタル 教科書体 NK-R" w:hint="eastAsia"/>
          <w:sz w:val="24"/>
        </w:rPr>
        <w:t>方</w:t>
      </w:r>
      <w:r w:rsidR="00D87CAB" w:rsidRPr="002C5B03">
        <w:rPr>
          <w:rFonts w:ascii="UD デジタル 教科書体 NK-R" w:eastAsia="UD デジタル 教科書体 NK-R" w:hint="eastAsia"/>
          <w:sz w:val="24"/>
        </w:rPr>
        <w:t>の変化や協議の過程などにも触れながら</w:t>
      </w:r>
      <w:r w:rsidRPr="002C5B03">
        <w:rPr>
          <w:rFonts w:ascii="UD デジタル 教科書体 NK-R" w:eastAsia="UD デジタル 教科書体 NK-R" w:hint="eastAsia"/>
          <w:sz w:val="24"/>
        </w:rPr>
        <w:t>書いてください。</w:t>
      </w:r>
      <w:r w:rsidR="00C520B4" w:rsidRPr="002C5B03">
        <w:rPr>
          <w:rFonts w:ascii="UD デジタル 教科書体 NK-R" w:eastAsia="UD デジタル 教科書体 NK-R" w:hint="eastAsia"/>
          <w:sz w:val="24"/>
        </w:rPr>
        <w:t>また、その切り口からどのような園内研修やその他</w:t>
      </w:r>
      <w:r w:rsidR="00B711A4" w:rsidRPr="002C5B03">
        <w:rPr>
          <w:rFonts w:ascii="UD デジタル 教科書体 NK-R" w:eastAsia="UD デジタル 教科書体 NK-R" w:hint="eastAsia"/>
          <w:sz w:val="24"/>
        </w:rPr>
        <w:t>の</w:t>
      </w:r>
      <w:r w:rsidR="00C520B4" w:rsidRPr="002C5B03">
        <w:rPr>
          <w:rFonts w:ascii="UD デジタル 教科書体 NK-R" w:eastAsia="UD デジタル 教科書体 NK-R" w:hint="eastAsia"/>
          <w:sz w:val="24"/>
        </w:rPr>
        <w:t>取組みができるか案（概要等）を書いてください。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1"/>
        <w:gridCol w:w="9185"/>
      </w:tblGrid>
      <w:tr w:rsidR="00D87CAB" w14:paraId="7292BA0D" w14:textId="77777777" w:rsidTr="00D87CAB">
        <w:trPr>
          <w:trHeight w:val="530"/>
        </w:trPr>
        <w:tc>
          <w:tcPr>
            <w:tcW w:w="1271" w:type="dxa"/>
            <w:vAlign w:val="center"/>
          </w:tcPr>
          <w:p w14:paraId="042733F0" w14:textId="77777777" w:rsidR="00D87CAB" w:rsidRPr="00DD0960" w:rsidRDefault="00D87CAB" w:rsidP="00D87CAB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DD0960">
              <w:rPr>
                <w:rFonts w:ascii="UD デジタル 教科書体 NK-R" w:eastAsia="UD デジタル 教科書体 NK-R" w:hint="eastAsia"/>
                <w:sz w:val="22"/>
              </w:rPr>
              <w:t>切り口</w:t>
            </w:r>
          </w:p>
        </w:tc>
        <w:tc>
          <w:tcPr>
            <w:tcW w:w="9185" w:type="dxa"/>
          </w:tcPr>
          <w:p w14:paraId="6F001E2E" w14:textId="77777777" w:rsidR="00D87CAB" w:rsidRPr="00DD0960" w:rsidRDefault="00D87CAB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D87CAB" w14:paraId="359D4F05" w14:textId="77777777" w:rsidTr="00C520B4">
        <w:trPr>
          <w:trHeight w:val="1058"/>
        </w:trPr>
        <w:tc>
          <w:tcPr>
            <w:tcW w:w="10456" w:type="dxa"/>
            <w:gridSpan w:val="2"/>
          </w:tcPr>
          <w:p w14:paraId="01F881EF" w14:textId="77777777" w:rsidR="00D87CAB" w:rsidRPr="00DD0960" w:rsidRDefault="00D87CAB">
            <w:pPr>
              <w:rPr>
                <w:rFonts w:ascii="UD デジタル 教科書体 NK-R" w:eastAsia="UD デジタル 教科書体 NK-R"/>
                <w:sz w:val="22"/>
              </w:rPr>
            </w:pPr>
            <w:r w:rsidRPr="00DD0960">
              <w:rPr>
                <w:rFonts w:ascii="UD デジタル 教科書体 NK-R" w:eastAsia="UD デジタル 教科書体 NK-R" w:hint="eastAsia"/>
                <w:sz w:val="22"/>
              </w:rPr>
              <w:t>理由</w:t>
            </w:r>
          </w:p>
        </w:tc>
      </w:tr>
      <w:tr w:rsidR="00C520B4" w14:paraId="1D91F504" w14:textId="77777777" w:rsidTr="002C5B03">
        <w:trPr>
          <w:trHeight w:val="3395"/>
        </w:trPr>
        <w:tc>
          <w:tcPr>
            <w:tcW w:w="10456" w:type="dxa"/>
            <w:gridSpan w:val="2"/>
          </w:tcPr>
          <w:p w14:paraId="6EED3833" w14:textId="3C49EE7F" w:rsidR="00C520B4" w:rsidRPr="00DD0960" w:rsidRDefault="00C520B4">
            <w:pPr>
              <w:rPr>
                <w:rFonts w:ascii="UD デジタル 教科書体 NK-R" w:eastAsia="UD デジタル 教科書体 NK-R"/>
                <w:sz w:val="22"/>
              </w:rPr>
            </w:pPr>
            <w:r w:rsidRPr="00DD0960">
              <w:rPr>
                <w:rFonts w:ascii="UD デジタル 教科書体 NK-R" w:eastAsia="UD デジタル 教科書体 NK-R" w:hint="eastAsia"/>
                <w:sz w:val="22"/>
              </w:rPr>
              <w:t>園内研修やその他</w:t>
            </w:r>
            <w:r w:rsidR="00B711A4" w:rsidRPr="00DD0960">
              <w:rPr>
                <w:rFonts w:ascii="UD デジタル 教科書体 NK-R" w:eastAsia="UD デジタル 教科書体 NK-R" w:hint="eastAsia"/>
                <w:sz w:val="22"/>
              </w:rPr>
              <w:t>の</w:t>
            </w:r>
            <w:r w:rsidRPr="00DD0960">
              <w:rPr>
                <w:rFonts w:ascii="UD デジタル 教科書体 NK-R" w:eastAsia="UD デジタル 教科書体 NK-R" w:hint="eastAsia"/>
                <w:sz w:val="22"/>
              </w:rPr>
              <w:t>取組み案</w:t>
            </w:r>
          </w:p>
        </w:tc>
      </w:tr>
    </w:tbl>
    <w:p w14:paraId="69E856D3" w14:textId="77777777" w:rsidR="00DD0960" w:rsidRDefault="00DD0960" w:rsidP="00DD0960">
      <w:pPr>
        <w:spacing w:line="340" w:lineRule="exact"/>
        <w:ind w:left="378" w:hangingChars="135" w:hanging="378"/>
        <w:rPr>
          <w:rFonts w:ascii="UD デジタル 教科書体 NK-R" w:eastAsia="UD デジタル 教科書体 NK-R"/>
          <w:sz w:val="28"/>
        </w:rPr>
      </w:pPr>
    </w:p>
    <w:p w14:paraId="037150EE" w14:textId="75F24259" w:rsidR="00AC5D2A" w:rsidRPr="002C5B03" w:rsidRDefault="00D87CAB" w:rsidP="00DD0960">
      <w:pPr>
        <w:spacing w:line="340" w:lineRule="exact"/>
        <w:ind w:left="324" w:hangingChars="135" w:hanging="324"/>
        <w:rPr>
          <w:rFonts w:ascii="UD デジタル 教科書体 NK-R" w:eastAsia="UD デジタル 教科書体 NK-R"/>
          <w:sz w:val="24"/>
        </w:rPr>
      </w:pPr>
      <w:r w:rsidRPr="002C5B03">
        <w:rPr>
          <w:rFonts w:ascii="UD デジタル 教科書体 NK-R" w:eastAsia="UD デジタル 教科書体 NK-R" w:hint="eastAsia"/>
          <w:sz w:val="24"/>
        </w:rPr>
        <w:t>５，第</w:t>
      </w:r>
      <w:r w:rsidR="00663A01" w:rsidRPr="002C5B03">
        <w:rPr>
          <w:rFonts w:ascii="UD デジタル 教科書体 NK-R" w:eastAsia="UD デジタル 教科書体 NK-R" w:hint="eastAsia"/>
          <w:sz w:val="24"/>
        </w:rPr>
        <w:t>２</w:t>
      </w:r>
      <w:r w:rsidRPr="002C5B03">
        <w:rPr>
          <w:rFonts w:ascii="UD デジタル 教科書体 NK-R" w:eastAsia="UD デジタル 教科書体 NK-R" w:hint="eastAsia"/>
          <w:sz w:val="24"/>
        </w:rPr>
        <w:t>回を終えてからお書きください。ここまでの活動を振り返って、他市町村のアドバイザーとの交流や</w:t>
      </w:r>
      <w:r w:rsidR="00C520B4" w:rsidRPr="002C5B03">
        <w:rPr>
          <w:rFonts w:ascii="UD デジタル 教科書体 NK-R" w:eastAsia="UD デジタル 教科書体 NK-R" w:hint="eastAsia"/>
          <w:sz w:val="24"/>
        </w:rPr>
        <w:t>協議、</w:t>
      </w:r>
      <w:r w:rsidRPr="002C5B03">
        <w:rPr>
          <w:rFonts w:ascii="UD デジタル 教科書体 NK-R" w:eastAsia="UD デジタル 教科書体 NK-R" w:hint="eastAsia"/>
          <w:sz w:val="24"/>
        </w:rPr>
        <w:t>園内研修見学を通し</w:t>
      </w:r>
      <w:r w:rsidR="00B711A4" w:rsidRPr="002C5B03">
        <w:rPr>
          <w:rFonts w:ascii="UD デジタル 教科書体 NK-R" w:eastAsia="UD デジタル 教科書体 NK-R" w:hint="eastAsia"/>
          <w:sz w:val="24"/>
        </w:rPr>
        <w:t>た</w:t>
      </w:r>
      <w:r w:rsidRPr="002C5B03">
        <w:rPr>
          <w:rFonts w:ascii="UD デジタル 教科書体 NK-R" w:eastAsia="UD デジタル 教科書体 NK-R" w:hint="eastAsia"/>
          <w:sz w:val="24"/>
        </w:rPr>
        <w:t>考え方の変化や</w:t>
      </w:r>
      <w:r w:rsidR="00663A01" w:rsidRPr="002C5B03">
        <w:rPr>
          <w:rFonts w:ascii="UD デジタル 教科書体 NK-R" w:eastAsia="UD デジタル 教科書体 NK-R" w:hint="eastAsia"/>
          <w:sz w:val="24"/>
        </w:rPr>
        <w:t>新たな気付きや発見を書いてください。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63A01" w14:paraId="35E5FE5E" w14:textId="77777777" w:rsidTr="00AA0928">
        <w:trPr>
          <w:trHeight w:val="2636"/>
        </w:trPr>
        <w:tc>
          <w:tcPr>
            <w:tcW w:w="10456" w:type="dxa"/>
          </w:tcPr>
          <w:p w14:paraId="2D3A6FF6" w14:textId="77777777" w:rsidR="00663A01" w:rsidRDefault="00663A01">
            <w:pPr>
              <w:rPr>
                <w:rFonts w:ascii="UD デジタル 教科書体 NK-R" w:eastAsia="UD デジタル 教科書体 NK-R"/>
              </w:rPr>
            </w:pPr>
          </w:p>
        </w:tc>
      </w:tr>
    </w:tbl>
    <w:p w14:paraId="535C395C" w14:textId="77777777" w:rsidR="00663A01" w:rsidRPr="00AC5D2A" w:rsidRDefault="00663A01" w:rsidP="00AA0928">
      <w:pPr>
        <w:rPr>
          <w:rFonts w:ascii="UD デジタル 教科書体 NK-R" w:eastAsia="UD デジタル 教科書体 NK-R" w:hint="eastAsia"/>
        </w:rPr>
      </w:pPr>
      <w:bookmarkStart w:id="0" w:name="_GoBack"/>
      <w:bookmarkEnd w:id="0"/>
    </w:p>
    <w:sectPr w:rsidR="00663A01" w:rsidRPr="00AC5D2A" w:rsidSect="002C5B0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E339C" w14:textId="77777777" w:rsidR="005F3D40" w:rsidRDefault="005F3D40" w:rsidP="007363BF">
      <w:r>
        <w:separator/>
      </w:r>
    </w:p>
  </w:endnote>
  <w:endnote w:type="continuationSeparator" w:id="0">
    <w:p w14:paraId="6E072BBC" w14:textId="77777777" w:rsidR="005F3D40" w:rsidRDefault="005F3D40" w:rsidP="00736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CF67D" w14:textId="77777777" w:rsidR="005F3D40" w:rsidRDefault="005F3D40" w:rsidP="007363BF">
      <w:r>
        <w:separator/>
      </w:r>
    </w:p>
  </w:footnote>
  <w:footnote w:type="continuationSeparator" w:id="0">
    <w:p w14:paraId="16E01C9D" w14:textId="77777777" w:rsidR="005F3D40" w:rsidRDefault="005F3D40" w:rsidP="00736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A1D82"/>
    <w:multiLevelType w:val="hybridMultilevel"/>
    <w:tmpl w:val="575E055C"/>
    <w:lvl w:ilvl="0" w:tplc="D21634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FD5DBF"/>
    <w:multiLevelType w:val="hybridMultilevel"/>
    <w:tmpl w:val="B4E6925E"/>
    <w:lvl w:ilvl="0" w:tplc="9544B810">
      <w:start w:val="1"/>
      <w:numFmt w:val="decimalFullWidth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3BF"/>
    <w:rsid w:val="000E4BB8"/>
    <w:rsid w:val="00274894"/>
    <w:rsid w:val="002A6295"/>
    <w:rsid w:val="002C5B03"/>
    <w:rsid w:val="004300BA"/>
    <w:rsid w:val="005F3D40"/>
    <w:rsid w:val="00663A01"/>
    <w:rsid w:val="007363BF"/>
    <w:rsid w:val="00756D7D"/>
    <w:rsid w:val="00873C22"/>
    <w:rsid w:val="00A92C49"/>
    <w:rsid w:val="00AA0928"/>
    <w:rsid w:val="00AC5D2A"/>
    <w:rsid w:val="00B711A4"/>
    <w:rsid w:val="00C520B4"/>
    <w:rsid w:val="00D33CF1"/>
    <w:rsid w:val="00D51C8F"/>
    <w:rsid w:val="00D87CAB"/>
    <w:rsid w:val="00DD0960"/>
    <w:rsid w:val="00DE690F"/>
    <w:rsid w:val="00FC0523"/>
    <w:rsid w:val="00FE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813CCD"/>
  <w15:chartTrackingRefBased/>
  <w15:docId w15:val="{7E546A0A-5166-4D85-B88D-9ACE89C1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3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63BF"/>
  </w:style>
  <w:style w:type="paragraph" w:styleId="a5">
    <w:name w:val="footer"/>
    <w:basedOn w:val="a"/>
    <w:link w:val="a6"/>
    <w:uiPriority w:val="99"/>
    <w:unhideWhenUsed/>
    <w:rsid w:val="007363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63BF"/>
  </w:style>
  <w:style w:type="paragraph" w:styleId="a7">
    <w:name w:val="Balloon Text"/>
    <w:basedOn w:val="a"/>
    <w:link w:val="a8"/>
    <w:uiPriority w:val="99"/>
    <w:semiHidden/>
    <w:unhideWhenUsed/>
    <w:rsid w:val="007363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63B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AC5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711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687C8-32EB-4071-BF63-D89F93ECA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　雄</dc:creator>
  <cp:keywords/>
  <dc:description/>
  <cp:lastModifiedBy>福西　公平</cp:lastModifiedBy>
  <cp:revision>10</cp:revision>
  <cp:lastPrinted>2023-04-27T02:33:00Z</cp:lastPrinted>
  <dcterms:created xsi:type="dcterms:W3CDTF">2022-10-26T00:38:00Z</dcterms:created>
  <dcterms:modified xsi:type="dcterms:W3CDTF">2023-05-30T02:40:00Z</dcterms:modified>
</cp:coreProperties>
</file>